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E37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7F015E5" wp14:editId="0084D72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C5BD20" w14:textId="685CD32E" w:rsidR="003D5C89" w:rsidRDefault="00B473E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015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2C5BD20" w14:textId="685CD32E" w:rsidR="003D5C89" w:rsidRDefault="00B473E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67CF4F7A" w14:textId="77777777" w:rsidTr="007346CE">
        <w:tc>
          <w:tcPr>
            <w:tcW w:w="7905" w:type="dxa"/>
          </w:tcPr>
          <w:p w14:paraId="3964540C" w14:textId="37CD1C97" w:rsidR="00E61AB9" w:rsidRDefault="00F0374E" w:rsidP="00331F4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1351EA" w:rsidRPr="002C5E05">
              <w:rPr>
                <w:bCs/>
                <w:szCs w:val="44"/>
                <w:lang w:val="lv-LV"/>
              </w:rPr>
              <w:t>.0</w:t>
            </w:r>
            <w:r w:rsidR="00435A60">
              <w:rPr>
                <w:bCs/>
                <w:szCs w:val="44"/>
                <w:lang w:val="lv-LV"/>
              </w:rPr>
              <w:t>3</w:t>
            </w:r>
            <w:r w:rsidR="00A612A7" w:rsidRPr="002C5E05">
              <w:rPr>
                <w:bCs/>
                <w:szCs w:val="44"/>
                <w:lang w:val="lv-LV"/>
              </w:rPr>
              <w:t>.</w:t>
            </w:r>
            <w:r w:rsidR="00D30FC9" w:rsidRPr="002C5E05">
              <w:rPr>
                <w:bCs/>
                <w:szCs w:val="44"/>
                <w:lang w:val="lv-LV"/>
              </w:rPr>
              <w:t>202</w:t>
            </w:r>
            <w:r w:rsidR="00435A60">
              <w:rPr>
                <w:bCs/>
                <w:szCs w:val="44"/>
                <w:lang w:val="lv-LV"/>
              </w:rPr>
              <w:t>5</w:t>
            </w:r>
            <w:r w:rsidR="00A61C73" w:rsidRPr="002C5E0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8F91CB6" w14:textId="4675938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00BC9">
              <w:rPr>
                <w:bCs/>
                <w:szCs w:val="44"/>
                <w:lang w:val="lv-LV"/>
              </w:rPr>
              <w:t>Nr.</w:t>
            </w:r>
            <w:r w:rsidR="00B473ED">
              <w:rPr>
                <w:bCs/>
                <w:szCs w:val="44"/>
                <w:lang w:val="lv-LV"/>
              </w:rPr>
              <w:t>4/5</w:t>
            </w:r>
          </w:p>
        </w:tc>
      </w:tr>
    </w:tbl>
    <w:p w14:paraId="1728E19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9453790" w14:textId="77777777" w:rsidR="00E418CD" w:rsidRDefault="00435A6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</w:t>
      </w:r>
    </w:p>
    <w:p w14:paraId="1AB5E648" w14:textId="5F71615B" w:rsidR="00E418CD" w:rsidRDefault="00435A6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PATVERTŅU I</w:t>
      </w:r>
      <w:r w:rsidR="00E418CD">
        <w:rPr>
          <w:u w:val="none"/>
        </w:rPr>
        <w:t>ZMANTOŠANAS</w:t>
      </w:r>
      <w:r>
        <w:rPr>
          <w:u w:val="none"/>
        </w:rPr>
        <w:t xml:space="preserve"> NOTEIKUMU IZDOŠAN</w:t>
      </w:r>
      <w:r w:rsidR="00E418CD">
        <w:rPr>
          <w:u w:val="none"/>
        </w:rPr>
        <w:t>A UN</w:t>
      </w:r>
    </w:p>
    <w:p w14:paraId="1663821A" w14:textId="74B6C14A" w:rsidR="002438AA" w:rsidRDefault="00D30FC9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D30FC9">
        <w:rPr>
          <w:u w:val="none"/>
        </w:rPr>
        <w:t xml:space="preserve"> </w:t>
      </w:r>
      <w:r w:rsidR="00E418CD" w:rsidRPr="00873FA3">
        <w:rPr>
          <w:u w:val="none"/>
        </w:rPr>
        <w:t xml:space="preserve">INFORMATĪVU ZĪMJU </w:t>
      </w:r>
      <w:r w:rsidR="00D675EA">
        <w:rPr>
          <w:u w:val="none"/>
        </w:rPr>
        <w:t>“</w:t>
      </w:r>
      <w:r w:rsidR="00E418CD" w:rsidRPr="00873FA3">
        <w:rPr>
          <w:u w:val="none"/>
        </w:rPr>
        <w:t>PATVERTNE</w:t>
      </w:r>
      <w:r w:rsidR="00D675EA">
        <w:rPr>
          <w:u w:val="none"/>
        </w:rPr>
        <w:t>”</w:t>
      </w:r>
      <w:r w:rsidR="00E418CD" w:rsidRPr="00873FA3">
        <w:rPr>
          <w:u w:val="none"/>
        </w:rPr>
        <w:t xml:space="preserve"> IZVIETOŠAN</w:t>
      </w:r>
      <w:r w:rsidR="00E418CD">
        <w:rPr>
          <w:u w:val="none"/>
        </w:rPr>
        <w:t>A</w:t>
      </w:r>
    </w:p>
    <w:p w14:paraId="3246AA93" w14:textId="77777777" w:rsidR="00E418CD" w:rsidRPr="00E418CD" w:rsidRDefault="00E418CD" w:rsidP="00E418CD"/>
    <w:p w14:paraId="27AA2AC4" w14:textId="57F41820" w:rsidR="00B473ED" w:rsidRDefault="00B473ED" w:rsidP="00B473ED">
      <w:pPr>
        <w:pStyle w:val="BodyText"/>
        <w:jc w:val="both"/>
      </w:pPr>
      <w:r w:rsidRPr="00A90C67">
        <w:rPr>
          <w:b/>
          <w:bCs/>
        </w:rPr>
        <w:t xml:space="preserve">Atklāti balsojot: PAR – 15 </w:t>
      </w:r>
      <w:r w:rsidRPr="00A90C67">
        <w:rPr>
          <w:bCs/>
        </w:rPr>
        <w:t>(</w:t>
      </w:r>
      <w:proofErr w:type="spellStart"/>
      <w:r w:rsidRPr="00A90C67">
        <w:rPr>
          <w:bCs/>
        </w:rPr>
        <w:t>A.Rāviņš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R.Vectirāne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V.Ļevčenoks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M.Buškevics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I.Bandeniece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I.Priževoite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J.Strods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R.Šlegelmilhs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U.Dūmiņš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M.Daģis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S.Stoļarovs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A.Pagors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G.Kurlovičs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A.Rublis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A.Tomašūns</w:t>
      </w:r>
      <w:proofErr w:type="spellEnd"/>
      <w:r w:rsidRPr="00A90C67">
        <w:rPr>
          <w:bCs/>
        </w:rPr>
        <w:t>),</w:t>
      </w:r>
      <w:r w:rsidRPr="00A90C67">
        <w:rPr>
          <w:b/>
          <w:bCs/>
        </w:rPr>
        <w:t xml:space="preserve"> PRET – nav</w:t>
      </w:r>
      <w:r w:rsidRPr="00A90C67">
        <w:rPr>
          <w:bCs/>
        </w:rPr>
        <w:t>,</w:t>
      </w:r>
      <w:r w:rsidRPr="00A90C67">
        <w:rPr>
          <w:b/>
          <w:bCs/>
        </w:rPr>
        <w:t xml:space="preserve"> ATTURAS – nav</w:t>
      </w:r>
      <w:r w:rsidRPr="00A90C67">
        <w:rPr>
          <w:color w:val="000000"/>
        </w:rPr>
        <w:t>,</w:t>
      </w:r>
    </w:p>
    <w:p w14:paraId="70C86F0F" w14:textId="0AAD27C9" w:rsidR="00350A7D" w:rsidRPr="002D4A43" w:rsidRDefault="00350A7D" w:rsidP="00B473ED">
      <w:pPr>
        <w:pStyle w:val="BodyText"/>
        <w:ind w:firstLine="720"/>
        <w:jc w:val="both"/>
        <w:rPr>
          <w:color w:val="FF0000"/>
        </w:rPr>
      </w:pPr>
      <w:r w:rsidRPr="00C069F7">
        <w:t xml:space="preserve">Saskaņā ar </w:t>
      </w:r>
      <w:r>
        <w:t xml:space="preserve">Pašvaldību </w:t>
      </w:r>
      <w:r w:rsidRPr="00C069F7">
        <w:t>likuma</w:t>
      </w:r>
      <w:r>
        <w:t xml:space="preserve"> 4.</w:t>
      </w:r>
      <w:r w:rsidR="00173EDF">
        <w:t xml:space="preserve"> </w:t>
      </w:r>
      <w:r w:rsidRPr="00C069F7">
        <w:t xml:space="preserve">panta pirmās daļas </w:t>
      </w:r>
      <w:r w:rsidR="00435A60">
        <w:t>18</w:t>
      </w:r>
      <w:r>
        <w:t xml:space="preserve">. </w:t>
      </w:r>
      <w:r w:rsidR="00CF34A9">
        <w:t>punkt</w:t>
      </w:r>
      <w:r w:rsidR="00435A60">
        <w:t>u</w:t>
      </w:r>
      <w:r w:rsidR="00F0374E">
        <w:t xml:space="preserve"> un pamatojoties uz</w:t>
      </w:r>
      <w:r w:rsidR="00F0374E" w:rsidRPr="00C069F7">
        <w:t xml:space="preserve"> </w:t>
      </w:r>
      <w:r w:rsidR="00435A60">
        <w:t>2024.</w:t>
      </w:r>
      <w:r w:rsidR="00D675EA">
        <w:t xml:space="preserve"> </w:t>
      </w:r>
      <w:r w:rsidR="00435A60">
        <w:t>gada 23.</w:t>
      </w:r>
      <w:r w:rsidR="00D675EA">
        <w:t xml:space="preserve"> </w:t>
      </w:r>
      <w:r w:rsidR="00435A60">
        <w:t>septembra Ministru kabineta rīkojumu Nr.763 “Par luminiscējošu informatīvu zīmju  “Patvertne”</w:t>
      </w:r>
      <w:r w:rsidR="003D5A52">
        <w:t xml:space="preserve"> </w:t>
      </w:r>
      <w:r w:rsidR="00435A60">
        <w:t>iegādi un uzstādīšanu”</w:t>
      </w:r>
      <w:r w:rsidR="00F0374E">
        <w:t>,</w:t>
      </w:r>
    </w:p>
    <w:p w14:paraId="54597B6D" w14:textId="77777777" w:rsidR="00350A7D" w:rsidRPr="00C069F7" w:rsidRDefault="00350A7D" w:rsidP="00350A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7E0E170" w14:textId="77777777" w:rsidR="00350A7D" w:rsidRDefault="00350A7D" w:rsidP="00350A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155137">
        <w:rPr>
          <w:b/>
          <w:bCs/>
          <w:lang w:val="lv-LV"/>
        </w:rPr>
        <w:t xml:space="preserve">JELGAVAS VALSTSPILSĒTAS </w:t>
      </w:r>
      <w:r w:rsidR="00A612A7" w:rsidRPr="00155137">
        <w:rPr>
          <w:b/>
          <w:bCs/>
          <w:lang w:val="lv-LV"/>
        </w:rPr>
        <w:t xml:space="preserve">PAŠVALDĪBAS </w:t>
      </w:r>
      <w:r w:rsidRPr="00155137">
        <w:rPr>
          <w:b/>
          <w:bCs/>
          <w:lang w:val="lv-LV"/>
        </w:rPr>
        <w:t>DOME NOLEMJ:</w:t>
      </w:r>
    </w:p>
    <w:p w14:paraId="6A2C6E70" w14:textId="0098063F" w:rsidR="00FE4CE4" w:rsidRDefault="00E418CD" w:rsidP="00D675EA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>Izdot</w:t>
      </w:r>
      <w:r w:rsidR="003D5A52">
        <w:rPr>
          <w:lang w:val="lv-LV"/>
        </w:rPr>
        <w:t xml:space="preserve"> noteikumus</w:t>
      </w:r>
      <w:r w:rsidR="00873FA3" w:rsidRPr="00873FA3">
        <w:rPr>
          <w:lang w:val="lv-LV"/>
        </w:rPr>
        <w:t xml:space="preserve"> </w:t>
      </w:r>
      <w:r w:rsidR="003D5A52">
        <w:rPr>
          <w:lang w:val="lv-LV"/>
        </w:rPr>
        <w:t>“</w:t>
      </w:r>
      <w:r>
        <w:rPr>
          <w:lang w:val="lv-LV"/>
        </w:rPr>
        <w:t xml:space="preserve">Jelgavas </w:t>
      </w:r>
      <w:proofErr w:type="spellStart"/>
      <w:r w:rsidR="00873FA3" w:rsidRPr="00873FA3">
        <w:rPr>
          <w:lang w:val="lv-LV"/>
        </w:rPr>
        <w:t>valstspilsētas</w:t>
      </w:r>
      <w:proofErr w:type="spellEnd"/>
      <w:r w:rsidR="00873FA3" w:rsidRPr="00873FA3">
        <w:rPr>
          <w:lang w:val="lv-LV"/>
        </w:rPr>
        <w:t xml:space="preserve"> pašvaldības patvertņu </w:t>
      </w:r>
      <w:r w:rsidR="00F0374E" w:rsidRPr="00873FA3">
        <w:rPr>
          <w:lang w:val="lv-LV"/>
        </w:rPr>
        <w:t>i</w:t>
      </w:r>
      <w:r w:rsidR="00F0374E">
        <w:rPr>
          <w:lang w:val="lv-LV"/>
        </w:rPr>
        <w:t>zmantošanas</w:t>
      </w:r>
      <w:r w:rsidR="00F0374E" w:rsidRPr="00873FA3">
        <w:rPr>
          <w:lang w:val="lv-LV"/>
        </w:rPr>
        <w:t xml:space="preserve"> </w:t>
      </w:r>
      <w:r w:rsidR="00873FA3" w:rsidRPr="00873FA3">
        <w:rPr>
          <w:lang w:val="lv-LV"/>
        </w:rPr>
        <w:t>noteikum</w:t>
      </w:r>
      <w:r w:rsidR="003D5A52">
        <w:rPr>
          <w:lang w:val="lv-LV"/>
        </w:rPr>
        <w:t>i”</w:t>
      </w:r>
      <w:r w:rsidR="00D675EA">
        <w:rPr>
          <w:lang w:val="lv-LV"/>
        </w:rPr>
        <w:t xml:space="preserve"> </w:t>
      </w:r>
      <w:r w:rsidR="00F0374E">
        <w:rPr>
          <w:lang w:val="lv-LV"/>
        </w:rPr>
        <w:t>(pielikumā)</w:t>
      </w:r>
      <w:r w:rsidR="00873FA3" w:rsidRPr="00873FA3">
        <w:rPr>
          <w:lang w:val="lv-LV"/>
        </w:rPr>
        <w:t>.</w:t>
      </w:r>
    </w:p>
    <w:p w14:paraId="2099C5EB" w14:textId="3A8FEE8A" w:rsidR="00E418CD" w:rsidRDefault="00E418CD" w:rsidP="00D675EA">
      <w:pPr>
        <w:pStyle w:val="Header"/>
        <w:tabs>
          <w:tab w:val="left" w:pos="426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2. Uzdot </w:t>
      </w:r>
      <w:r w:rsidRPr="00AA700A">
        <w:rPr>
          <w:lang w:val="lv-LV"/>
        </w:rPr>
        <w:t xml:space="preserve">Jelgavas </w:t>
      </w:r>
      <w:proofErr w:type="spellStart"/>
      <w:r w:rsidRPr="00AA700A">
        <w:rPr>
          <w:lang w:val="lv-LV"/>
        </w:rPr>
        <w:t>valstspilsētas</w:t>
      </w:r>
      <w:proofErr w:type="spellEnd"/>
      <w:r w:rsidRPr="00AA700A">
        <w:rPr>
          <w:lang w:val="lv-LV"/>
        </w:rPr>
        <w:t xml:space="preserve"> pašvaldības iestād</w:t>
      </w:r>
      <w:r>
        <w:rPr>
          <w:lang w:val="lv-LV"/>
        </w:rPr>
        <w:t>ei</w:t>
      </w:r>
      <w:r w:rsidRPr="00AA700A">
        <w:rPr>
          <w:lang w:val="lv-LV"/>
        </w:rPr>
        <w:t xml:space="preserve"> “Jelgavas digitālais centrs”</w:t>
      </w:r>
      <w:r>
        <w:rPr>
          <w:lang w:val="lv-LV"/>
        </w:rPr>
        <w:t xml:space="preserve"> organizēt</w:t>
      </w:r>
      <w:r w:rsidRPr="00873FA3">
        <w:rPr>
          <w:lang w:val="lv-LV"/>
        </w:rPr>
        <w:t xml:space="preserve"> luminiscējošu informatīvu zīmju </w:t>
      </w:r>
      <w:r w:rsidR="00D675EA">
        <w:rPr>
          <w:lang w:val="lv-LV"/>
        </w:rPr>
        <w:t>“</w:t>
      </w:r>
      <w:r w:rsidRPr="00873FA3">
        <w:rPr>
          <w:lang w:val="lv-LV"/>
        </w:rPr>
        <w:t>Patvertne</w:t>
      </w:r>
      <w:r w:rsidR="00D675EA">
        <w:rPr>
          <w:lang w:val="lv-LV"/>
        </w:rPr>
        <w:t>”</w:t>
      </w:r>
      <w:r w:rsidRPr="00873FA3">
        <w:rPr>
          <w:lang w:val="lv-LV"/>
        </w:rPr>
        <w:t xml:space="preserve"> izvietošanu </w:t>
      </w:r>
      <w:r>
        <w:rPr>
          <w:lang w:val="lv-LV"/>
        </w:rPr>
        <w:t>atbilstoši 2024.</w:t>
      </w:r>
      <w:r w:rsidR="00D675EA">
        <w:rPr>
          <w:lang w:val="lv-LV"/>
        </w:rPr>
        <w:t xml:space="preserve"> </w:t>
      </w:r>
      <w:r>
        <w:rPr>
          <w:lang w:val="lv-LV"/>
        </w:rPr>
        <w:t>gada 23.</w:t>
      </w:r>
      <w:r w:rsidR="00D675EA">
        <w:rPr>
          <w:lang w:val="lv-LV"/>
        </w:rPr>
        <w:t xml:space="preserve"> </w:t>
      </w:r>
      <w:r>
        <w:rPr>
          <w:lang w:val="lv-LV"/>
        </w:rPr>
        <w:t xml:space="preserve">septembra Ministru kabineta rīkojuma Nr.763 “Par luminiscējošu informatīvu zīmju “Patvertne” iegādi un uzstādīšanu” prasībām </w:t>
      </w:r>
      <w:r w:rsidRPr="00873FA3">
        <w:rPr>
          <w:lang w:val="lv-LV"/>
        </w:rPr>
        <w:t>pie pašvaldībai piederošām ēkām, kuru novērtējum</w:t>
      </w:r>
      <w:r w:rsidR="00F0374E">
        <w:rPr>
          <w:lang w:val="lv-LV"/>
        </w:rPr>
        <w:t>s</w:t>
      </w:r>
      <w:r w:rsidRPr="00873FA3">
        <w:rPr>
          <w:lang w:val="lv-LV"/>
        </w:rPr>
        <w:t xml:space="preserve"> atbilst Valsts ugunsdzēsības un glābšanas dienesta izstrādātajām vadlīnijām par patvertņu minimālajām tehniskajām prasībām.</w:t>
      </w:r>
      <w:r>
        <w:rPr>
          <w:lang w:val="lv-LV"/>
        </w:rPr>
        <w:t xml:space="preserve"> </w:t>
      </w:r>
    </w:p>
    <w:p w14:paraId="582DCCDC" w14:textId="77777777" w:rsidR="00E418CD" w:rsidRPr="00873FA3" w:rsidRDefault="00E418CD" w:rsidP="00E418CD">
      <w:pPr>
        <w:pStyle w:val="Header"/>
        <w:tabs>
          <w:tab w:val="left" w:pos="426"/>
        </w:tabs>
        <w:ind w:left="426"/>
        <w:jc w:val="both"/>
        <w:rPr>
          <w:lang w:val="lv-LV"/>
        </w:rPr>
      </w:pPr>
    </w:p>
    <w:p w14:paraId="467A0184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16D3D8A" w14:textId="77777777" w:rsidR="00B473ED" w:rsidRPr="00A90C67" w:rsidRDefault="00B473ED" w:rsidP="00B473ED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36DEB7A4" w14:textId="77777777" w:rsidR="00B473ED" w:rsidRPr="00A90C67" w:rsidRDefault="00B473ED" w:rsidP="00B473ED">
      <w:pPr>
        <w:rPr>
          <w:color w:val="000000"/>
          <w:lang w:eastAsia="lv-LV"/>
        </w:rPr>
      </w:pPr>
    </w:p>
    <w:p w14:paraId="1937E69F" w14:textId="77777777" w:rsidR="00B473ED" w:rsidRPr="00A90C67" w:rsidRDefault="00B473ED" w:rsidP="00B473ED">
      <w:pPr>
        <w:rPr>
          <w:color w:val="000000"/>
          <w:lang w:eastAsia="lv-LV"/>
        </w:rPr>
      </w:pPr>
    </w:p>
    <w:p w14:paraId="109725A6" w14:textId="77777777" w:rsidR="00B473ED" w:rsidRPr="00A90C67" w:rsidRDefault="00B473ED" w:rsidP="00B473ED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118C1A83" w14:textId="77777777" w:rsidR="00B473ED" w:rsidRPr="00A90C67" w:rsidRDefault="00B473ED" w:rsidP="00B473ED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46E1D8D3" w14:textId="77777777" w:rsidR="00B473ED" w:rsidRPr="00A90C67" w:rsidRDefault="00B473ED" w:rsidP="00B473ED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6147EA32" w14:textId="77777777" w:rsidR="00B473ED" w:rsidRPr="00A90C67" w:rsidRDefault="00B473ED" w:rsidP="00B473ED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1EF06E50" w14:textId="77777777" w:rsidR="00B473ED" w:rsidRPr="00A90C67" w:rsidRDefault="00B473ED" w:rsidP="00B473ED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5FB96F4F" w14:textId="6FCBAC91" w:rsidR="00BA6513" w:rsidRPr="00D675EA" w:rsidRDefault="00B473ED" w:rsidP="00B473ED">
      <w:r w:rsidRPr="00A90C67">
        <w:t>2025. gada 28. martā</w:t>
      </w:r>
      <w:bookmarkStart w:id="0" w:name="_GoBack"/>
      <w:bookmarkEnd w:id="0"/>
    </w:p>
    <w:sectPr w:rsidR="00BA6513" w:rsidRPr="00D675EA" w:rsidSect="00D675EA">
      <w:headerReference w:type="first" r:id="rId8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A11A88" w16cex:dateUtc="2025-03-14T11:49:00Z"/>
  <w16cex:commentExtensible w16cex:durableId="64B29D90" w16cex:dateUtc="2025-03-14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495853" w16cid:durableId="69A11A88"/>
  <w16cid:commentId w16cid:paraId="4920799C" w16cid:durableId="64B29D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AF5A3" w14:textId="77777777" w:rsidR="00075EB6" w:rsidRDefault="00075EB6">
      <w:r>
        <w:separator/>
      </w:r>
    </w:p>
  </w:endnote>
  <w:endnote w:type="continuationSeparator" w:id="0">
    <w:p w14:paraId="474B6BCA" w14:textId="77777777" w:rsidR="00075EB6" w:rsidRDefault="0007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63B58" w14:textId="77777777" w:rsidR="00075EB6" w:rsidRDefault="00075EB6">
      <w:r>
        <w:separator/>
      </w:r>
    </w:p>
  </w:footnote>
  <w:footnote w:type="continuationSeparator" w:id="0">
    <w:p w14:paraId="65813E13" w14:textId="77777777" w:rsidR="00075EB6" w:rsidRDefault="00075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4C20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2EB7FD4" wp14:editId="5F93C3A7">
          <wp:extent cx="638175" cy="752475"/>
          <wp:effectExtent l="0" t="0" r="9525" b="9525"/>
          <wp:docPr id="670869460" name="Picture 67086946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F3CFD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797AE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66C6C7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7803651" w14:textId="77777777" w:rsidTr="00F72368">
      <w:trPr>
        <w:jc w:val="center"/>
      </w:trPr>
      <w:tc>
        <w:tcPr>
          <w:tcW w:w="8528" w:type="dxa"/>
        </w:tcPr>
        <w:p w14:paraId="488A2A2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CB0AFF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715AADC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140F"/>
    <w:multiLevelType w:val="hybridMultilevel"/>
    <w:tmpl w:val="6A9078B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61A0E"/>
    <w:multiLevelType w:val="hybridMultilevel"/>
    <w:tmpl w:val="97E22F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6BDA"/>
    <w:multiLevelType w:val="multilevel"/>
    <w:tmpl w:val="91526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1164A"/>
    <w:rsid w:val="00040E4A"/>
    <w:rsid w:val="00055A1D"/>
    <w:rsid w:val="0006623D"/>
    <w:rsid w:val="00072695"/>
    <w:rsid w:val="00075EB6"/>
    <w:rsid w:val="00076396"/>
    <w:rsid w:val="00076D9D"/>
    <w:rsid w:val="00083994"/>
    <w:rsid w:val="000C4CB0"/>
    <w:rsid w:val="000D7658"/>
    <w:rsid w:val="000E4EB6"/>
    <w:rsid w:val="00100F9E"/>
    <w:rsid w:val="00107087"/>
    <w:rsid w:val="001226F9"/>
    <w:rsid w:val="0012594F"/>
    <w:rsid w:val="00126D62"/>
    <w:rsid w:val="001351EA"/>
    <w:rsid w:val="00137F8E"/>
    <w:rsid w:val="00155137"/>
    <w:rsid w:val="00157FB5"/>
    <w:rsid w:val="00173EDF"/>
    <w:rsid w:val="0019360A"/>
    <w:rsid w:val="00193C1B"/>
    <w:rsid w:val="00197F0A"/>
    <w:rsid w:val="001B15A0"/>
    <w:rsid w:val="001B1906"/>
    <w:rsid w:val="001B2E18"/>
    <w:rsid w:val="001B2F36"/>
    <w:rsid w:val="001C104F"/>
    <w:rsid w:val="001C629A"/>
    <w:rsid w:val="001C6392"/>
    <w:rsid w:val="002051D3"/>
    <w:rsid w:val="00220AA6"/>
    <w:rsid w:val="0022126F"/>
    <w:rsid w:val="00230724"/>
    <w:rsid w:val="002349AD"/>
    <w:rsid w:val="002438AA"/>
    <w:rsid w:val="00256F45"/>
    <w:rsid w:val="002833E2"/>
    <w:rsid w:val="00290B3E"/>
    <w:rsid w:val="0029227E"/>
    <w:rsid w:val="002959B4"/>
    <w:rsid w:val="002A71EA"/>
    <w:rsid w:val="002C5E05"/>
    <w:rsid w:val="002C660C"/>
    <w:rsid w:val="002D4A43"/>
    <w:rsid w:val="002D745A"/>
    <w:rsid w:val="0031251F"/>
    <w:rsid w:val="00317771"/>
    <w:rsid w:val="00331F4D"/>
    <w:rsid w:val="00341AEA"/>
    <w:rsid w:val="00342504"/>
    <w:rsid w:val="00345C7B"/>
    <w:rsid w:val="00350A7D"/>
    <w:rsid w:val="00353E2C"/>
    <w:rsid w:val="00361BBC"/>
    <w:rsid w:val="00366D21"/>
    <w:rsid w:val="00375271"/>
    <w:rsid w:val="003853AB"/>
    <w:rsid w:val="00390773"/>
    <w:rsid w:val="003959A1"/>
    <w:rsid w:val="003D12D3"/>
    <w:rsid w:val="003D445D"/>
    <w:rsid w:val="003D5A52"/>
    <w:rsid w:val="003D5C89"/>
    <w:rsid w:val="003E365F"/>
    <w:rsid w:val="003F00ED"/>
    <w:rsid w:val="00400BC9"/>
    <w:rsid w:val="004048B5"/>
    <w:rsid w:val="00426E24"/>
    <w:rsid w:val="0043493C"/>
    <w:rsid w:val="00435A60"/>
    <w:rsid w:val="004366C3"/>
    <w:rsid w:val="00437331"/>
    <w:rsid w:val="00437C78"/>
    <w:rsid w:val="004407DF"/>
    <w:rsid w:val="004452F0"/>
    <w:rsid w:val="0044759D"/>
    <w:rsid w:val="0046441B"/>
    <w:rsid w:val="00477567"/>
    <w:rsid w:val="00483635"/>
    <w:rsid w:val="00484FDF"/>
    <w:rsid w:val="0048672D"/>
    <w:rsid w:val="004A07D3"/>
    <w:rsid w:val="004C324B"/>
    <w:rsid w:val="004D2E61"/>
    <w:rsid w:val="004D3418"/>
    <w:rsid w:val="004D47D9"/>
    <w:rsid w:val="004F6571"/>
    <w:rsid w:val="004F6776"/>
    <w:rsid w:val="00502056"/>
    <w:rsid w:val="00503BF4"/>
    <w:rsid w:val="005072F5"/>
    <w:rsid w:val="0051091B"/>
    <w:rsid w:val="00540422"/>
    <w:rsid w:val="00561ABF"/>
    <w:rsid w:val="005661B1"/>
    <w:rsid w:val="00577970"/>
    <w:rsid w:val="005931AB"/>
    <w:rsid w:val="005A7E5C"/>
    <w:rsid w:val="005B2155"/>
    <w:rsid w:val="005D347D"/>
    <w:rsid w:val="005D5114"/>
    <w:rsid w:val="005D7078"/>
    <w:rsid w:val="005F07BD"/>
    <w:rsid w:val="0060175D"/>
    <w:rsid w:val="00602FEC"/>
    <w:rsid w:val="0061758F"/>
    <w:rsid w:val="0063151B"/>
    <w:rsid w:val="00631B8B"/>
    <w:rsid w:val="00643147"/>
    <w:rsid w:val="006457D0"/>
    <w:rsid w:val="00650026"/>
    <w:rsid w:val="0065078C"/>
    <w:rsid w:val="00653BD8"/>
    <w:rsid w:val="0066057F"/>
    <w:rsid w:val="0066324F"/>
    <w:rsid w:val="00693684"/>
    <w:rsid w:val="006A1018"/>
    <w:rsid w:val="006B1F14"/>
    <w:rsid w:val="006C184F"/>
    <w:rsid w:val="006C4F62"/>
    <w:rsid w:val="006D62C3"/>
    <w:rsid w:val="006D7E48"/>
    <w:rsid w:val="006E0570"/>
    <w:rsid w:val="006F3F35"/>
    <w:rsid w:val="0071447A"/>
    <w:rsid w:val="00720161"/>
    <w:rsid w:val="007346CE"/>
    <w:rsid w:val="00735F33"/>
    <w:rsid w:val="007419F0"/>
    <w:rsid w:val="00751F28"/>
    <w:rsid w:val="00753798"/>
    <w:rsid w:val="00764E71"/>
    <w:rsid w:val="0076543C"/>
    <w:rsid w:val="00771826"/>
    <w:rsid w:val="00781173"/>
    <w:rsid w:val="007971FE"/>
    <w:rsid w:val="007A0760"/>
    <w:rsid w:val="007B6D37"/>
    <w:rsid w:val="007F54F5"/>
    <w:rsid w:val="007F73E2"/>
    <w:rsid w:val="00802131"/>
    <w:rsid w:val="00807AB7"/>
    <w:rsid w:val="008267E6"/>
    <w:rsid w:val="00826C97"/>
    <w:rsid w:val="00827057"/>
    <w:rsid w:val="00830696"/>
    <w:rsid w:val="00832D09"/>
    <w:rsid w:val="008562DC"/>
    <w:rsid w:val="008666F0"/>
    <w:rsid w:val="00873FA3"/>
    <w:rsid w:val="00877428"/>
    <w:rsid w:val="00880030"/>
    <w:rsid w:val="00883640"/>
    <w:rsid w:val="00892EB6"/>
    <w:rsid w:val="008957C5"/>
    <w:rsid w:val="00895886"/>
    <w:rsid w:val="0089634C"/>
    <w:rsid w:val="00897057"/>
    <w:rsid w:val="008B3615"/>
    <w:rsid w:val="008C22D8"/>
    <w:rsid w:val="008C2F0A"/>
    <w:rsid w:val="008D6A59"/>
    <w:rsid w:val="008E408E"/>
    <w:rsid w:val="008E64CB"/>
    <w:rsid w:val="00927283"/>
    <w:rsid w:val="0093064D"/>
    <w:rsid w:val="00935EA3"/>
    <w:rsid w:val="00942118"/>
    <w:rsid w:val="00946181"/>
    <w:rsid w:val="00971E32"/>
    <w:rsid w:val="0097415D"/>
    <w:rsid w:val="00983E4A"/>
    <w:rsid w:val="0098770F"/>
    <w:rsid w:val="009877E7"/>
    <w:rsid w:val="009A59C8"/>
    <w:rsid w:val="009C00E0"/>
    <w:rsid w:val="009C580B"/>
    <w:rsid w:val="009F1CDF"/>
    <w:rsid w:val="009F24F5"/>
    <w:rsid w:val="00A0233C"/>
    <w:rsid w:val="00A02E42"/>
    <w:rsid w:val="00A12681"/>
    <w:rsid w:val="00A23F54"/>
    <w:rsid w:val="00A51009"/>
    <w:rsid w:val="00A612A7"/>
    <w:rsid w:val="00A61C73"/>
    <w:rsid w:val="00A70A44"/>
    <w:rsid w:val="00A71979"/>
    <w:rsid w:val="00A83F3C"/>
    <w:rsid w:val="00A867C4"/>
    <w:rsid w:val="00A86FD3"/>
    <w:rsid w:val="00AA2231"/>
    <w:rsid w:val="00AA6D58"/>
    <w:rsid w:val="00AA700A"/>
    <w:rsid w:val="00AD5373"/>
    <w:rsid w:val="00AE4B77"/>
    <w:rsid w:val="00B00A00"/>
    <w:rsid w:val="00B03FD3"/>
    <w:rsid w:val="00B040F7"/>
    <w:rsid w:val="00B0708E"/>
    <w:rsid w:val="00B15FE5"/>
    <w:rsid w:val="00B35B4C"/>
    <w:rsid w:val="00B40A29"/>
    <w:rsid w:val="00B42FE9"/>
    <w:rsid w:val="00B473ED"/>
    <w:rsid w:val="00B51C9C"/>
    <w:rsid w:val="00B57E38"/>
    <w:rsid w:val="00B62FAC"/>
    <w:rsid w:val="00B64D4D"/>
    <w:rsid w:val="00B746FE"/>
    <w:rsid w:val="00BA6513"/>
    <w:rsid w:val="00BA746F"/>
    <w:rsid w:val="00BB4F58"/>
    <w:rsid w:val="00BB695E"/>
    <w:rsid w:val="00BB6DBD"/>
    <w:rsid w:val="00BB795F"/>
    <w:rsid w:val="00BC0063"/>
    <w:rsid w:val="00BC3EDA"/>
    <w:rsid w:val="00BD2D85"/>
    <w:rsid w:val="00BD4259"/>
    <w:rsid w:val="00BD4D13"/>
    <w:rsid w:val="00BF1F08"/>
    <w:rsid w:val="00C05738"/>
    <w:rsid w:val="00C12C0F"/>
    <w:rsid w:val="00C1671F"/>
    <w:rsid w:val="00C205BD"/>
    <w:rsid w:val="00C303E0"/>
    <w:rsid w:val="00C36D3B"/>
    <w:rsid w:val="00C516D8"/>
    <w:rsid w:val="00C658A7"/>
    <w:rsid w:val="00C75E2C"/>
    <w:rsid w:val="00C833E2"/>
    <w:rsid w:val="00C86BBA"/>
    <w:rsid w:val="00C9728B"/>
    <w:rsid w:val="00CA0990"/>
    <w:rsid w:val="00CA1A61"/>
    <w:rsid w:val="00CC1DD5"/>
    <w:rsid w:val="00CC5CA0"/>
    <w:rsid w:val="00CC74FB"/>
    <w:rsid w:val="00CD139B"/>
    <w:rsid w:val="00CD2FC4"/>
    <w:rsid w:val="00CD71F9"/>
    <w:rsid w:val="00CE181C"/>
    <w:rsid w:val="00CE6BC1"/>
    <w:rsid w:val="00CF18FA"/>
    <w:rsid w:val="00CF34A9"/>
    <w:rsid w:val="00D00D85"/>
    <w:rsid w:val="00D01D3A"/>
    <w:rsid w:val="00D1121C"/>
    <w:rsid w:val="00D1684C"/>
    <w:rsid w:val="00D2716E"/>
    <w:rsid w:val="00D306D6"/>
    <w:rsid w:val="00D30FC9"/>
    <w:rsid w:val="00D45D64"/>
    <w:rsid w:val="00D64A18"/>
    <w:rsid w:val="00D64A4D"/>
    <w:rsid w:val="00D675EA"/>
    <w:rsid w:val="00D679F7"/>
    <w:rsid w:val="00D70466"/>
    <w:rsid w:val="00D82853"/>
    <w:rsid w:val="00D976AB"/>
    <w:rsid w:val="00DB37EF"/>
    <w:rsid w:val="00DC18A3"/>
    <w:rsid w:val="00DC3BC8"/>
    <w:rsid w:val="00DC5428"/>
    <w:rsid w:val="00DD0AB7"/>
    <w:rsid w:val="00DF7F37"/>
    <w:rsid w:val="00E038D0"/>
    <w:rsid w:val="00E0410F"/>
    <w:rsid w:val="00E22512"/>
    <w:rsid w:val="00E3404B"/>
    <w:rsid w:val="00E418CD"/>
    <w:rsid w:val="00E523AE"/>
    <w:rsid w:val="00E61AB9"/>
    <w:rsid w:val="00E63015"/>
    <w:rsid w:val="00E80A5F"/>
    <w:rsid w:val="00E81D87"/>
    <w:rsid w:val="00E821C8"/>
    <w:rsid w:val="00E85D34"/>
    <w:rsid w:val="00E917BC"/>
    <w:rsid w:val="00E937EE"/>
    <w:rsid w:val="00EA5EE1"/>
    <w:rsid w:val="00EA770A"/>
    <w:rsid w:val="00EB10AE"/>
    <w:rsid w:val="00EC3618"/>
    <w:rsid w:val="00EC3FC4"/>
    <w:rsid w:val="00EC4195"/>
    <w:rsid w:val="00EC4C76"/>
    <w:rsid w:val="00EC518D"/>
    <w:rsid w:val="00ED458A"/>
    <w:rsid w:val="00F0374E"/>
    <w:rsid w:val="00F233EA"/>
    <w:rsid w:val="00F265E7"/>
    <w:rsid w:val="00F2707E"/>
    <w:rsid w:val="00F27459"/>
    <w:rsid w:val="00F547F2"/>
    <w:rsid w:val="00F72368"/>
    <w:rsid w:val="00F848CF"/>
    <w:rsid w:val="00F87CA1"/>
    <w:rsid w:val="00FB6B06"/>
    <w:rsid w:val="00FB7367"/>
    <w:rsid w:val="00FC4857"/>
    <w:rsid w:val="00FD76F7"/>
    <w:rsid w:val="00FE44C5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7ECA49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1F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1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50A7D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963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6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3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634C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31F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331F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8267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267E6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8267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0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D0B4-13AC-49A2-AA54-0E5895C0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2024-03-05T11:58:00Z</cp:lastPrinted>
  <dcterms:created xsi:type="dcterms:W3CDTF">2025-03-26T12:39:00Z</dcterms:created>
  <dcterms:modified xsi:type="dcterms:W3CDTF">2025-03-26T12:40:00Z</dcterms:modified>
</cp:coreProperties>
</file>